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仿宋" w:eastAsia="黑体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仿宋" w:eastAsia="黑体" w:cs="仿宋"/>
          <w:color w:val="000000"/>
          <w:sz w:val="32"/>
          <w:szCs w:val="32"/>
        </w:rPr>
        <w:t>附件</w:t>
      </w:r>
      <w:r>
        <w:rPr>
          <w:rFonts w:hint="eastAsia" w:ascii="黑体" w:hAnsi="仿宋" w:eastAsia="黑体" w:cs="仿宋"/>
          <w:color w:val="000000"/>
          <w:sz w:val="32"/>
          <w:szCs w:val="32"/>
          <w:lang w:val="en-US" w:eastAsia="zh-CN"/>
        </w:rPr>
        <w:t>2</w:t>
      </w:r>
    </w:p>
    <w:p>
      <w:pPr>
        <w:jc w:val="left"/>
        <w:rPr>
          <w:rFonts w:ascii="黑体" w:hAnsi="仿宋" w:eastAsia="黑体"/>
          <w:color w:val="00000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2019年</w:t>
      </w: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</w:rPr>
        <w:t>特岗全科医生基本信息登记表</w:t>
      </w:r>
      <w:bookmarkEnd w:id="0"/>
    </w:p>
    <w:p>
      <w:pPr>
        <w:spacing w:line="240" w:lineRule="atLeast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服务单位：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ascii="宋体" w:hAnsi="宋体" w:cs="宋体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eastAsia="仿宋_GB2312" w:cs="仿宋_GB2312"/>
          <w:color w:val="000000"/>
          <w:sz w:val="32"/>
          <w:szCs w:val="32"/>
        </w:rPr>
        <w:t>市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eastAsia="仿宋_GB2312" w:cs="仿宋_GB2312"/>
          <w:color w:val="000000"/>
          <w:sz w:val="32"/>
          <w:szCs w:val="32"/>
        </w:rPr>
        <w:t>县（市、区）</w:t>
      </w:r>
    </w:p>
    <w:tbl>
      <w:tblPr>
        <w:tblStyle w:val="4"/>
        <w:tblW w:w="9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52"/>
        <w:gridCol w:w="131"/>
        <w:gridCol w:w="709"/>
        <w:gridCol w:w="282"/>
        <w:gridCol w:w="143"/>
        <w:gridCol w:w="206"/>
        <w:gridCol w:w="184"/>
        <w:gridCol w:w="36"/>
        <w:gridCol w:w="754"/>
        <w:gridCol w:w="812"/>
        <w:gridCol w:w="132"/>
        <w:gridCol w:w="289"/>
        <w:gridCol w:w="138"/>
        <w:gridCol w:w="180"/>
        <w:gridCol w:w="243"/>
        <w:gridCol w:w="152"/>
        <w:gridCol w:w="84"/>
        <w:gridCol w:w="191"/>
        <w:gridCol w:w="367"/>
        <w:gridCol w:w="201"/>
        <w:gridCol w:w="423"/>
        <w:gridCol w:w="10"/>
        <w:gridCol w:w="107"/>
        <w:gridCol w:w="45"/>
        <w:gridCol w:w="48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7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60" w:type="dxa"/>
            <w:gridSpan w:val="6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845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restart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相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gridSpan w:val="6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845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continue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560" w:type="dxa"/>
            <w:gridSpan w:val="6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45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continue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1560" w:type="dxa"/>
            <w:gridSpan w:val="6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1845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continue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6"/>
                <w:sz w:val="28"/>
                <w:szCs w:val="28"/>
              </w:rPr>
              <w:t>专业技术资格</w:t>
            </w:r>
          </w:p>
        </w:tc>
        <w:tc>
          <w:tcPr>
            <w:tcW w:w="1560" w:type="dxa"/>
            <w:gridSpan w:val="6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845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continue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ind w:firstLine="140" w:firstLineChars="50"/>
              <w:rPr>
                <w:rFonts w:ascii="仿宋" w:hAnsi="仿宋" w:eastAsia="仿宋"/>
                <w:color w:val="000000"/>
                <w:spacing w:val="-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5103" w:type="dxa"/>
            <w:gridSpan w:val="18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continue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pacing w:val="-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6"/>
                <w:sz w:val="28"/>
                <w:szCs w:val="28"/>
              </w:rPr>
              <w:t>家庭详细地址</w:t>
            </w:r>
          </w:p>
        </w:tc>
        <w:tc>
          <w:tcPr>
            <w:tcW w:w="3685" w:type="dxa"/>
            <w:gridSpan w:val="11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7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6"/>
                <w:sz w:val="28"/>
                <w:szCs w:val="28"/>
              </w:rPr>
              <w:t>户籍所在地</w:t>
            </w:r>
          </w:p>
        </w:tc>
        <w:tc>
          <w:tcPr>
            <w:tcW w:w="2328" w:type="dxa"/>
            <w:gridSpan w:val="6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24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61" w:type="dxa"/>
            <w:gridSpan w:val="6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746" w:type="dxa"/>
            <w:gridSpan w:val="13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524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61" w:type="dxa"/>
            <w:gridSpan w:val="6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档案保管单位</w:t>
            </w:r>
          </w:p>
        </w:tc>
        <w:tc>
          <w:tcPr>
            <w:tcW w:w="3746" w:type="dxa"/>
            <w:gridSpan w:val="13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7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执业医师资格相关信息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医师资格证书编码</w:t>
            </w:r>
          </w:p>
        </w:tc>
        <w:tc>
          <w:tcPr>
            <w:tcW w:w="3117" w:type="dxa"/>
            <w:gridSpan w:val="11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6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发证时间</w:t>
            </w:r>
          </w:p>
        </w:tc>
        <w:tc>
          <w:tcPr>
            <w:tcW w:w="1905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执业类别及范围</w:t>
            </w:r>
          </w:p>
        </w:tc>
        <w:tc>
          <w:tcPr>
            <w:tcW w:w="6440" w:type="dxa"/>
            <w:gridSpan w:val="22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□临床类别全科医学专业  □临床类别内科专业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□中医类别全科医学专业  □中医类别中医专业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□其他：请注明: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受聘前是否注册执业</w:t>
            </w:r>
          </w:p>
        </w:tc>
        <w:tc>
          <w:tcPr>
            <w:tcW w:w="6440" w:type="dxa"/>
            <w:gridSpan w:val="22"/>
          </w:tcPr>
          <w:p>
            <w:pPr>
              <w:adjustRightInd w:val="0"/>
              <w:snapToGrid w:val="0"/>
              <w:spacing w:line="520" w:lineRule="exact"/>
              <w:ind w:firstLine="700" w:firstLineChars="2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□是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医师执业证书编码</w:t>
            </w:r>
          </w:p>
        </w:tc>
        <w:tc>
          <w:tcPr>
            <w:tcW w:w="2556" w:type="dxa"/>
            <w:gridSpan w:val="8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gridSpan w:val="7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发证时间</w:t>
            </w:r>
          </w:p>
        </w:tc>
        <w:tc>
          <w:tcPr>
            <w:tcW w:w="2529" w:type="dxa"/>
            <w:gridSpan w:val="7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执业地点</w:t>
            </w:r>
          </w:p>
        </w:tc>
        <w:tc>
          <w:tcPr>
            <w:tcW w:w="2556" w:type="dxa"/>
            <w:gridSpan w:val="8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gridSpan w:val="7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执业范围</w:t>
            </w:r>
          </w:p>
        </w:tc>
        <w:tc>
          <w:tcPr>
            <w:tcW w:w="2529" w:type="dxa"/>
            <w:gridSpan w:val="7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7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教育培训情况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从中专填起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含进修和培训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起始年月</w:t>
            </w:r>
          </w:p>
        </w:tc>
        <w:tc>
          <w:tcPr>
            <w:tcW w:w="1471" w:type="dxa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终止年月</w:t>
            </w:r>
          </w:p>
        </w:tc>
        <w:tc>
          <w:tcPr>
            <w:tcW w:w="2525" w:type="dxa"/>
            <w:gridSpan w:val="8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1778" w:type="dxa"/>
            <w:gridSpan w:val="9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8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9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8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9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8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9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8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9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8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9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8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9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5" w:type="dxa"/>
            <w:gridSpan w:val="24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是否参加过省级卫生行政部门（含中医药管理部门）组织的全科医生规范化培养、转岗培训或者岗位培训</w:t>
            </w:r>
          </w:p>
        </w:tc>
        <w:tc>
          <w:tcPr>
            <w:tcW w:w="178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是</w:t>
            </w:r>
          </w:p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6" w:type="dxa"/>
            <w:gridSpan w:val="10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考核是否合格</w:t>
            </w:r>
          </w:p>
        </w:tc>
        <w:tc>
          <w:tcPr>
            <w:tcW w:w="5117" w:type="dxa"/>
            <w:gridSpan w:val="17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是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7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5.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起始年月</w:t>
            </w:r>
          </w:p>
        </w:tc>
        <w:tc>
          <w:tcPr>
            <w:tcW w:w="1417" w:type="dxa"/>
            <w:gridSpan w:val="5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终止年月</w:t>
            </w:r>
          </w:p>
        </w:tc>
        <w:tc>
          <w:tcPr>
            <w:tcW w:w="3401" w:type="dxa"/>
            <w:gridSpan w:val="1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108" w:type="dxa"/>
            <w:gridSpan w:val="5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788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7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.特岗全科医生服务单位基本信息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2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设岗县级公立医疗机构</w:t>
            </w:r>
          </w:p>
        </w:tc>
        <w:tc>
          <w:tcPr>
            <w:tcW w:w="5871" w:type="dxa"/>
            <w:gridSpan w:val="18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2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700" w:type="dxa"/>
            <w:gridSpan w:val="8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8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743" w:type="dxa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2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gridSpan w:val="8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8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传真电话</w:t>
            </w:r>
          </w:p>
        </w:tc>
        <w:tc>
          <w:tcPr>
            <w:tcW w:w="1743" w:type="dxa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2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派驻乡镇卫生院</w:t>
            </w:r>
          </w:p>
        </w:tc>
        <w:tc>
          <w:tcPr>
            <w:tcW w:w="5871" w:type="dxa"/>
            <w:gridSpan w:val="18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2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784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8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695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2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84" w:type="dxa"/>
            <w:gridSpan w:val="9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8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传真电话</w:t>
            </w:r>
          </w:p>
        </w:tc>
        <w:tc>
          <w:tcPr>
            <w:tcW w:w="1695" w:type="dxa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7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7.受聘后执业注册情况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医师执业证书编码</w:t>
            </w:r>
          </w:p>
        </w:tc>
        <w:tc>
          <w:tcPr>
            <w:tcW w:w="2417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变更或注册时间</w:t>
            </w:r>
          </w:p>
        </w:tc>
        <w:tc>
          <w:tcPr>
            <w:tcW w:w="1895" w:type="dxa"/>
            <w:gridSpan w:val="4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执业地点</w:t>
            </w:r>
          </w:p>
        </w:tc>
        <w:tc>
          <w:tcPr>
            <w:tcW w:w="2417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执业范围</w:t>
            </w:r>
          </w:p>
        </w:tc>
        <w:tc>
          <w:tcPr>
            <w:tcW w:w="1895" w:type="dxa"/>
            <w:gridSpan w:val="4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2736"/>
        </w:tabs>
        <w:ind w:left="840" w:hanging="840" w:hangingChars="300"/>
        <w:rPr>
          <w:rFonts w:ascii="方正小标宋简体" w:hAnsi="宋体" w:eastAsia="方正小标宋简体"/>
          <w:sz w:val="44"/>
          <w:szCs w:val="4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701" w:right="1418" w:bottom="1418" w:left="1701" w:header="851" w:footer="992" w:gutter="0"/>
          <w:pgNumType w:fmt="numberInDash"/>
          <w:cols w:space="720" w:num="1"/>
          <w:titlePg/>
          <w:docGrid w:linePitch="312" w:charSpace="0"/>
        </w:sectPr>
      </w:pPr>
      <w:r>
        <w:rPr>
          <w:rFonts w:hint="eastAsia" w:ascii="仿宋" w:hAnsi="仿宋" w:eastAsia="仿宋"/>
          <w:color w:val="000000"/>
          <w:sz w:val="28"/>
          <w:szCs w:val="28"/>
        </w:rPr>
        <w:t>备注：此表一式五份，自治区、市、县级卫生健康（计生）行政部门和设岗县级公立医疗机构、派驻乡镇卫生院各存一份。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8635" cy="26352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- 9 -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5pt;width:40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CnkbtEA&#10;AAADAQAADwAAAAAAAAABACAAAAAiAAAAZHJzL2Rvd25yZXYueG1sUEsBAhQAFAAAAAgAh07iQNcN&#10;YEztAQAAtAMAAA4AAAAAAAAAAQAgAAAAIA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6"/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- 9 -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fldChar w:fldCharType="begin"/>
    </w:r>
    <w:r>
      <w:rPr>
        <w:rStyle w:val="6"/>
        <w:rFonts w:hint="eastAsia" w:ascii="仿宋_GB2312" w:hAnsi="仿宋_GB2312" w:eastAsia="仿宋_GB2312" w:cs="仿宋_GB2312"/>
        <w:sz w:val="32"/>
        <w:szCs w:val="32"/>
      </w:rPr>
      <w:instrText xml:space="preserve">PAGE  </w:instrText>
    </w:r>
    <w:r>
      <w:rPr>
        <w:rFonts w:hint="eastAsia" w:ascii="仿宋_GB2312" w:hAnsi="仿宋_GB2312" w:eastAsia="仿宋_GB2312" w:cs="仿宋_GB2312"/>
        <w:sz w:val="32"/>
        <w:szCs w:val="32"/>
      </w:rPr>
      <w:fldChar w:fldCharType="separate"/>
    </w:r>
    <w:r>
      <w:rPr>
        <w:rStyle w:val="6"/>
        <w:rFonts w:hint="eastAsia" w:ascii="仿宋_GB2312" w:hAnsi="仿宋_GB2312" w:eastAsia="仿宋_GB2312" w:cs="仿宋_GB2312"/>
        <w:sz w:val="32"/>
        <w:szCs w:val="32"/>
      </w:rPr>
      <w:t>- 8 -</w:t>
    </w:r>
    <w:r>
      <w:rPr>
        <w:rFonts w:hint="eastAsia" w:ascii="仿宋_GB2312" w:hAnsi="仿宋_GB2312" w:eastAsia="仿宋_GB2312" w:cs="仿宋_GB2312"/>
        <w:sz w:val="32"/>
        <w:szCs w:val="32"/>
      </w:rPr>
      <w:fldChar w:fldCharType="end"/>
    </w:r>
  </w:p>
  <w:p>
    <w:pPr>
      <w:pStyle w:val="2"/>
      <w:ind w:right="360" w:firstLine="360"/>
      <w:rPr>
        <w:rFonts w:hint="eastAsia" w:ascii="仿宋_GB2312" w:hAnsi="仿宋_GB2312" w:eastAsia="仿宋_GB2312" w:cs="仿宋_GB2312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8635" cy="26352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5pt;width:40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wp5G7R&#10;AAAAAwEAAA8AAAAAAAAAAQAgAAAAIgAAAGRycy9kb3ducmV2LnhtbFBLAQIUABQAAAAIAIdO4kCv&#10;uNMO7gEAALQDAAAOAAAAAAAAAAEAIAAAACA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B019B"/>
    <w:rsid w:val="4E3B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2019-09-29T07:23:00Z</dcterms:created>
  <dc:creator>Administrator</dc:creator>
  <cp:lastModifiedBy>Administrator</cp:lastModifiedBy>
  <dcterms:modified xsi:type="dcterms:W3CDTF">2019-09-29T07:23:39Z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