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宁波市鄞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lang w:eastAsia="zh-CN"/>
        </w:rPr>
        <w:t>开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集团有限责任公司</w:t>
      </w:r>
    </w:p>
    <w:p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应聘登记表</w:t>
      </w:r>
    </w:p>
    <w:p>
      <w:pPr>
        <w:widowControl/>
        <w:spacing w:line="360" w:lineRule="atLeast"/>
        <w:ind w:firstLine="642" w:firstLineChars="146"/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应聘岗位：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u w:val="single"/>
        </w:rPr>
        <w:t xml:space="preserve">            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公司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岗位</w:t>
      </w:r>
    </w:p>
    <w:p>
      <w:pPr>
        <w:widowControl/>
        <w:spacing w:line="360" w:lineRule="atLeast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              填表时间：   年  月  日 </w:t>
      </w:r>
    </w:p>
    <w:tbl>
      <w:tblPr>
        <w:tblStyle w:val="4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712"/>
        <w:gridCol w:w="176"/>
        <w:gridCol w:w="913"/>
        <w:gridCol w:w="290"/>
        <w:gridCol w:w="610"/>
        <w:gridCol w:w="142"/>
        <w:gridCol w:w="93"/>
        <w:gridCol w:w="359"/>
        <w:gridCol w:w="255"/>
        <w:gridCol w:w="877"/>
        <w:gridCol w:w="278"/>
        <w:gridCol w:w="116"/>
        <w:gridCol w:w="880"/>
        <w:gridCol w:w="110"/>
        <w:gridCol w:w="722"/>
        <w:gridCol w:w="372"/>
        <w:gridCol w:w="91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5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贴一寸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442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院校及学历（学位）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 业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职称或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目前年薪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93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393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31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8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6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    位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 位</w:t>
            </w:r>
          </w:p>
        </w:tc>
        <w:tc>
          <w:tcPr>
            <w:tcW w:w="229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重点工作内容及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304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曾获得荣誉及证书明细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9304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9304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        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 本人签名：                   年  月 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A"/>
    <w:rsid w:val="000B6DAE"/>
    <w:rsid w:val="001763C4"/>
    <w:rsid w:val="00385494"/>
    <w:rsid w:val="00577FF8"/>
    <w:rsid w:val="00664794"/>
    <w:rsid w:val="00675C14"/>
    <w:rsid w:val="00810D03"/>
    <w:rsid w:val="009E1988"/>
    <w:rsid w:val="00B73FB7"/>
    <w:rsid w:val="00BA6A4A"/>
    <w:rsid w:val="00C13F7D"/>
    <w:rsid w:val="00E308B9"/>
    <w:rsid w:val="00EB45FE"/>
    <w:rsid w:val="00EB7492"/>
    <w:rsid w:val="17E67FB5"/>
    <w:rsid w:val="753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NBSGZW</Company>
  <Pages>1</Pages>
  <Words>86</Words>
  <Characters>492</Characters>
  <Lines>4</Lines>
  <Paragraphs>1</Paragraphs>
  <TotalTime>10</TotalTime>
  <ScaleCrop>false</ScaleCrop>
  <LinksUpToDate>false</LinksUpToDate>
  <CharactersWithSpaces>577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2020-01-22T01:22:00Z</dcterms:created>
  <dc:creator>HONGJF</dc:creator>
  <cp:lastModifiedBy>Administrator</cp:lastModifiedBy>
  <dcterms:modified xsi:type="dcterms:W3CDTF">2020-04-20T11:05:39Z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