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6" w:lineRule="atLeast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Fonts w:hint="default" w:ascii="Helvetica" w:hAnsi="Helvetica" w:eastAsia="Helvetica" w:cs="Helvetica"/>
          <w:i w:val="0"/>
          <w:caps w:val="0"/>
          <w:color w:val="FF0000"/>
          <w:spacing w:val="0"/>
          <w:sz w:val="31"/>
          <w:szCs w:val="31"/>
          <w:bdr w:val="none" w:color="auto" w:sz="0" w:space="0"/>
          <w:shd w:val="clear" w:fill="FFFFFF"/>
        </w:rPr>
        <w:t>北海市国土资源信息中心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</w:rPr>
        <w:t>招聘岗位、性质及岗位要求</w:t>
      </w:r>
    </w:p>
    <w:bookmarkEnd w:id="0"/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714"/>
        <w:gridCol w:w="2479"/>
        <w:gridCol w:w="1891"/>
        <w:gridCol w:w="1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Helvetica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01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学历（专业）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01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岗位职责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01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4" w:hRule="atLeast"/>
        </w:trPr>
        <w:tc>
          <w:tcPr>
            <w:tcW w:w="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质量检查员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本科及以上(测绘工程、地理信息系统、工民建、城市规划）等相关专业，具有一定的CAD绘图基础，熟悉MAPGIS、ARCGIS、EPS软件者优先。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大地测量、工程测量、不动产测绘、勘测定界、规划测量（放样、验线、竣工测量）及建库等工作的技术设计、管理、质量检查。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401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46985"/>
    <w:rsid w:val="25C469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2021-01-12T04:48:00Z</dcterms:created>
  <dc:creator>WPS_1609033458</dc:creator>
  <cp:lastModifiedBy>WPS_1609033458</cp:lastModifiedBy>
  <dcterms:modified xsi:type="dcterms:W3CDTF">2021-01-12T04:49:15Z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