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佛山市南海区青少年宫</w:t>
      </w: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名登记表</w:t>
      </w:r>
    </w:p>
    <w:tbl>
      <w:tblPr>
        <w:tblStyle w:val="3"/>
        <w:tblW w:w="95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8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8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8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8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8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8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年   月   日</w:t>
      </w:r>
    </w:p>
    <w:tbl>
      <w:tblPr>
        <w:tblStyle w:val="3"/>
        <w:tblW w:w="9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napToGrid w:val="0"/>
        <w:spacing w:line="500" w:lineRule="exact"/>
        <w:ind w:right="48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C0B8D"/>
    <w:rsid w:val="221355AE"/>
    <w:rsid w:val="2D01600B"/>
    <w:rsid w:val="6B216929"/>
    <w:rsid w:val="713C0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"/>
    <w:basedOn w:val="6"/>
    <w:link w:val="4"/>
    <w:qFormat/>
    <w:uiPriority w:val="0"/>
  </w:style>
  <w:style w:type="paragraph" w:customStyle="1" w:styleId="6">
    <w:name w:val="正文 New New New New New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styleId="7">
    <w:name w:val="page number"/>
    <w:basedOn w:val="4"/>
    <w:qFormat/>
    <w:uiPriority w:val="0"/>
  </w:style>
  <w:style w:type="paragraph" w:customStyle="1" w:styleId="8">
    <w:name w:val="正文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2021-07-05T09:51:00Z</dcterms:created>
  <dc:creator>团区委收发文</dc:creator>
  <cp:lastModifiedBy>Stephen Chan</cp:lastModifiedBy>
  <dcterms:modified xsi:type="dcterms:W3CDTF">2021-11-24T06:51:33Z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8B544038CAED496BB8C5824ADC0748D1</vt:lpwstr>
  </property>
</Properties>
</file>