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武胜县白坪—飞龙旅游区讲解员报名表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117"/>
        <w:gridCol w:w="1117"/>
        <w:gridCol w:w="1221"/>
        <w:gridCol w:w="1378"/>
        <w:gridCol w:w="145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97" w:rightChars="-4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出生年月 （  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籍贯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出生地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身高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面貌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状况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-1" w:leftChars="-95" w:right="-172" w:rightChars="-82" w:hanging="198" w:hangingChars="67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地址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电话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学位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97" w:rightChars="-4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全日制教育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97" w:rightChars="-4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97" w:rightChars="-4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及专业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97" w:rightChars="-4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97" w:rightChars="-4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教育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97" w:rightChars="-4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97" w:rightChars="-4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及专业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岗位</w:t>
            </w:r>
          </w:p>
        </w:tc>
        <w:tc>
          <w:tcPr>
            <w:tcW w:w="79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  <w:t>讲解员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爱好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-1" w:leftChars="-95" w:right="-172" w:rightChars="-82" w:hanging="198" w:hangingChars="67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及特长</w:t>
            </w:r>
          </w:p>
        </w:tc>
        <w:tc>
          <w:tcPr>
            <w:tcW w:w="799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  <w:t>自我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  <w:t>评价</w:t>
            </w:r>
          </w:p>
        </w:tc>
        <w:tc>
          <w:tcPr>
            <w:tcW w:w="799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color="auto" w:fill="FFFFFF"/>
              </w:rPr>
              <w:t>经历</w:t>
            </w:r>
          </w:p>
        </w:tc>
        <w:tc>
          <w:tcPr>
            <w:tcW w:w="799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B4DE"/>
    <w:rsid w:val="6AFE6F63"/>
    <w:rsid w:val="DFFFB4DE"/>
    <w:rsid w:val="EBB68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2022-01-25T17:11:00Z</dcterms:created>
  <dc:creator>kylin</dc:creator>
  <cp:lastModifiedBy>kylin</cp:lastModifiedBy>
  <dcterms:modified xsi:type="dcterms:W3CDTF">2022-01-25T17:12:39Z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